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text" w:horzAnchor="margin" w:tblpY="1184"/>
        <w:tblW w:w="129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1723"/>
        <w:gridCol w:w="1897"/>
        <w:gridCol w:w="3304"/>
        <w:gridCol w:w="1711"/>
        <w:gridCol w:w="1630"/>
        <w:gridCol w:w="1413"/>
      </w:tblGrid>
      <w:tr w:rsidR="0061062A" w:rsidRPr="00B56CF4" w14:paraId="40767E29" w14:textId="1E0BC3FB" w:rsidTr="0061062A">
        <w:trPr>
          <w:trHeight w:val="712"/>
        </w:trPr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16E17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G</w:t>
            </w: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overnor Number</w:t>
            </w:r>
          </w:p>
          <w:p w14:paraId="37352D31" w14:textId="7F8A4BF8" w:rsidR="0061062A" w:rsidRPr="00B56CF4" w:rsidRDefault="0061062A" w:rsidP="00E707B7">
            <w:pPr>
              <w:spacing w:line="240" w:lineRule="auto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GB" w:eastAsia="en-GB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37FC7" w14:textId="77777777" w:rsidR="0061062A" w:rsidRPr="00B56CF4" w:rsidRDefault="0061062A" w:rsidP="00F116DF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GB" w:eastAsia="en-GB"/>
              </w:rPr>
            </w:pP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Name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9BA01" w14:textId="77777777" w:rsidR="0061062A" w:rsidRPr="00B56CF4" w:rsidRDefault="0061062A" w:rsidP="00F116DF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GB" w:eastAsia="en-GB"/>
              </w:rPr>
            </w:pP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Posit</w:t>
            </w:r>
            <w:r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i</w:t>
            </w: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on</w:t>
            </w:r>
          </w:p>
        </w:tc>
        <w:tc>
          <w:tcPr>
            <w:tcW w:w="3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1817D" w14:textId="77777777" w:rsidR="0061062A" w:rsidRPr="00B56CF4" w:rsidRDefault="0061062A" w:rsidP="00F116DF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GB" w:eastAsia="en-GB"/>
              </w:rPr>
            </w:pP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Appointment Basis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EC14D08" w14:textId="5B40E2B1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lang w:val="en-GB" w:eastAsia="en-GB"/>
              </w:rPr>
              <w:t>Responsibilities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1A366" w14:textId="295A0D69" w:rsidR="0061062A" w:rsidRPr="00B56CF4" w:rsidRDefault="0061062A" w:rsidP="00F116DF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GB" w:eastAsia="en-GB"/>
              </w:rPr>
            </w:pP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Term of Office (end)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C81CF0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Business &amp; Pecuniary</w:t>
            </w:r>
          </w:p>
          <w:p w14:paraId="446A2D34" w14:textId="709879E7" w:rsidR="0061062A" w:rsidRPr="00B56CF4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Interests</w:t>
            </w:r>
          </w:p>
        </w:tc>
      </w:tr>
      <w:tr w:rsidR="0061062A" w:rsidRPr="001539AE" w14:paraId="4C066D46" w14:textId="3855067F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2B959" w14:textId="77777777" w:rsidR="0061062A" w:rsidRPr="00FA5FA1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Calibri"/>
                <w:color w:val="00B050"/>
                <w:sz w:val="20"/>
                <w:szCs w:val="20"/>
                <w:lang w:val="en-GB" w:eastAsia="en-GB"/>
              </w:rPr>
              <w:t>A1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D45A0" w14:textId="77777777" w:rsidR="0061062A" w:rsidRPr="00FA5FA1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 Lynsey Simpkin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4F11B" w14:textId="77777777" w:rsidR="0061062A" w:rsidRPr="00FA5FA1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Chair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25474" w14:textId="0EA22228" w:rsidR="0061062A" w:rsidRPr="00FA5FA1" w:rsidRDefault="005D50D0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Co opted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39C8DB94" w14:textId="66C741D8" w:rsidR="0061062A" w:rsidRPr="00FA5FA1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 xml:space="preserve">Safeguarding,  </w:t>
            </w:r>
            <w:r w:rsidR="00381574" w:rsidRPr="00FA5FA1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 xml:space="preserve">Maths, </w:t>
            </w:r>
            <w:r w:rsidRPr="00FA5FA1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SEN</w:t>
            </w:r>
            <w:r w:rsidR="00834D01" w:rsidRPr="00FA5FA1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 xml:space="preserve">D, </w:t>
            </w:r>
            <w:r w:rsidRPr="00FA5FA1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Pupil voice, HT Appraisal</w:t>
            </w:r>
            <w:r w:rsidR="005D50D0" w:rsidRPr="00FA5FA1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, EYFS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2D78F" w14:textId="77777777" w:rsidR="0061062A" w:rsidRPr="00FA5FA1" w:rsidRDefault="005D50D0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09.12.2019</w:t>
            </w:r>
          </w:p>
          <w:p w14:paraId="4584AA97" w14:textId="77777777" w:rsidR="005D50D0" w:rsidRPr="00FA5FA1" w:rsidRDefault="005D50D0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-</w:t>
            </w:r>
          </w:p>
          <w:p w14:paraId="1B8EB019" w14:textId="0D4846A0" w:rsidR="005D50D0" w:rsidRPr="00FA5FA1" w:rsidRDefault="005D50D0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09.12.2023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49E59041" w14:textId="77777777" w:rsidR="0061062A" w:rsidRPr="00FA5FA1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</w:p>
          <w:p w14:paraId="3B6B1469" w14:textId="77777777" w:rsidR="0061062A" w:rsidRPr="00FA5FA1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</w:p>
          <w:p w14:paraId="30E7117A" w14:textId="2A7C4809" w:rsidR="0061062A" w:rsidRPr="00FA5FA1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2B24DC03" w14:textId="2B9638E8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AE721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val="en-GB" w:eastAsia="en-GB"/>
              </w:rPr>
              <w:t>A2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1A885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Sarah </w:t>
            </w:r>
          </w:p>
          <w:p w14:paraId="16CAAD64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Williamson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A9C35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 Vice Chair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79704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4174ED7" w14:textId="7E2FEE17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Chair of </w:t>
            </w:r>
            <w:r w:rsidR="00381574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Behaviour</w:t>
            </w:r>
            <w:r w:rsidRPr="002241E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 &amp; Safety, </w:t>
            </w:r>
            <w:r w:rsidR="00381574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Health &amp; Safety, PP,</w:t>
            </w:r>
            <w:r w:rsidRPr="002241E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 HT Appraisal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AD6A9" w14:textId="7401F9A3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8.11.2017</w:t>
            </w:r>
          </w:p>
          <w:p w14:paraId="3626DFE4" w14:textId="0C67ED12" w:rsidR="0061062A" w:rsidRDefault="0061062A" w:rsidP="004F72F7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-</w:t>
            </w:r>
          </w:p>
          <w:p w14:paraId="31692E60" w14:textId="40C82EDE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7.11.2021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464CD6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3D11EFFA" w14:textId="622731F4" w:rsidR="0061062A" w:rsidRDefault="0061062A" w:rsidP="0061062A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2726FD51" w14:textId="74301F89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92F57" w14:textId="7777777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A3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9E4B0" w14:textId="7777777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Stephanie Hay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703BC" w14:textId="1DDB590F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72E4C" w14:textId="7777777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75B0FAD6" w14:textId="35850E3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Health &amp; Safety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70ECD" w14:textId="3C4F92F6" w:rsidR="0061062A" w:rsidRPr="00957729" w:rsidRDefault="0061062A" w:rsidP="00623E89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21.2.2018</w:t>
            </w:r>
          </w:p>
          <w:p w14:paraId="53C5B298" w14:textId="62615924" w:rsidR="0061062A" w:rsidRPr="00957729" w:rsidRDefault="0061062A" w:rsidP="00623E89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-</w:t>
            </w:r>
          </w:p>
          <w:p w14:paraId="2F27DBC6" w14:textId="0A86CF97" w:rsidR="0061062A" w:rsidRPr="00957729" w:rsidRDefault="00381574" w:rsidP="00623E89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14.1.19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650B49F3" w14:textId="77777777" w:rsidR="0061062A" w:rsidRPr="00957729" w:rsidRDefault="0061062A" w:rsidP="00623E89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7536C32D" w14:textId="5A293BF3" w:rsidR="0061062A" w:rsidRPr="00957729" w:rsidRDefault="0061062A" w:rsidP="00623E89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77C778E6" w14:textId="50EA91A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0E3B8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A3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CD4C5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 Edward Rands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B7BFB" w14:textId="77777777" w:rsidR="0061062A" w:rsidRPr="001539AE" w:rsidRDefault="0061062A" w:rsidP="00F116DF">
            <w:pPr>
              <w:spacing w:line="240" w:lineRule="auto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0341C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0719A1C" w14:textId="24208261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Chair of </w:t>
            </w:r>
            <w:r w:rsidRPr="002241E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Finance</w:t>
            </w:r>
            <w:r w:rsidR="00381574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, Music &amp; </w:t>
            </w:r>
            <w:r w:rsidR="00BE5AD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Computing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17C15" w14:textId="2F895219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21.2.2018</w:t>
            </w:r>
          </w:p>
          <w:p w14:paraId="051BF9F4" w14:textId="38820420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-</w:t>
            </w: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 </w:t>
            </w:r>
          </w:p>
          <w:p w14:paraId="09F0C894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20.2.2022</w:t>
            </w:r>
          </w:p>
          <w:p w14:paraId="6DABED9C" w14:textId="0C328A50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9AC26C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51E29AB2" w14:textId="56D28A8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None</w:t>
            </w:r>
          </w:p>
        </w:tc>
      </w:tr>
      <w:tr w:rsidR="00BE5AD5" w:rsidRPr="001539AE" w14:paraId="331EB7E2" w14:textId="7777777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30B0D" w14:textId="42080AAF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A3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C56A9" w14:textId="77777777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4E30D7B0" w14:textId="05589AB4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Kevin Walker</w:t>
            </w:r>
          </w:p>
          <w:p w14:paraId="2BEBB396" w14:textId="42CF5ED1" w:rsidR="00BE5AD5" w:rsidRPr="00957729" w:rsidRDefault="00BE5AD5" w:rsidP="00BE5AD5">
            <w:pPr>
              <w:spacing w:line="240" w:lineRule="auto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54E5F" w14:textId="77777777" w:rsidR="00BE5AD5" w:rsidRPr="00957729" w:rsidRDefault="00BE5AD5" w:rsidP="00F116DF">
            <w:pPr>
              <w:spacing w:line="240" w:lineRule="auto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C53ED" w14:textId="6BA02674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11C7487" w14:textId="5D5E5CF9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Health &amp; Safety &amp; Computing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EAC03" w14:textId="3C75617D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21.2.2014</w:t>
            </w:r>
          </w:p>
          <w:p w14:paraId="402E7F7B" w14:textId="79CC3702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-</w:t>
            </w:r>
          </w:p>
          <w:p w14:paraId="4BAF392E" w14:textId="02D328AD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21.2.2018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9F5384" w14:textId="77777777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1C318742" w14:textId="49E95E3D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None</w:t>
            </w:r>
          </w:p>
        </w:tc>
      </w:tr>
      <w:tr w:rsidR="00381574" w:rsidRPr="001539AE" w14:paraId="6BBCAB8B" w14:textId="7777777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AC4EC" w14:textId="7028C458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lastRenderedPageBreak/>
              <w:t>A3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164C2" w14:textId="76EC3BEE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Ian Gaskell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323D8" w14:textId="77777777" w:rsidR="00381574" w:rsidRPr="001539AE" w:rsidRDefault="00381574" w:rsidP="00F116DF">
            <w:pPr>
              <w:spacing w:line="240" w:lineRule="auto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2E63E" w14:textId="225308A9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E27AB04" w14:textId="02A8EF88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Science</w:t>
            </w:r>
            <w:r w:rsidR="005D50D0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,</w:t>
            </w: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 Curriculum</w:t>
            </w:r>
            <w:r w:rsidR="005D50D0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, website, History &amp; Geography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EE30A" w14:textId="77777777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11.2.2019</w:t>
            </w:r>
          </w:p>
          <w:p w14:paraId="7CBDCC19" w14:textId="77777777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-</w:t>
            </w:r>
          </w:p>
          <w:p w14:paraId="52D8B821" w14:textId="7D1A0A43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11.2.2023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CEBF3A" w14:textId="77777777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5F1CB79B" w14:textId="57A64C6C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1A138A4C" w14:textId="7D556F22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5F9E1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B1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FFCFC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Sara Gray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93DFE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Headteacher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C0912" w14:textId="2281EA19" w:rsidR="0061062A" w:rsidRPr="00132242" w:rsidRDefault="0061062A" w:rsidP="00132242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70C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Calibri"/>
                <w:color w:val="0070C0"/>
                <w:sz w:val="20"/>
                <w:szCs w:val="20"/>
                <w:lang w:val="en-GB" w:eastAsia="en-GB"/>
              </w:rPr>
              <w:t>Staff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57E19421" w14:textId="10758233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2241E5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All Committees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A9CCE" w14:textId="515B1715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1.9.2018</w:t>
            </w:r>
          </w:p>
          <w:p w14:paraId="768D615F" w14:textId="5031A2F4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-</w:t>
            </w:r>
          </w:p>
          <w:p w14:paraId="7BBB81BC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31.8.2028</w:t>
            </w:r>
          </w:p>
          <w:p w14:paraId="5824E289" w14:textId="6CFE8830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714CC2E8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  <w:p w14:paraId="51956EB3" w14:textId="46721A43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536448F5" w14:textId="6CC4B2E6" w:rsidTr="0061062A">
        <w:trPr>
          <w:trHeight w:val="340"/>
        </w:trPr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D47FE" w14:textId="5670C72E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B</w:t>
            </w:r>
            <w:r w:rsidR="00957729"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FD8ED" w14:textId="775F9931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 Susan Collins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1ED77" w14:textId="7777777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Senior Teacher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FC141" w14:textId="7777777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Staff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6825187" w14:textId="7777777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0C3D5D25" w14:textId="707E664E" w:rsidR="0061062A" w:rsidRPr="00957729" w:rsidRDefault="0061062A" w:rsidP="00E707B7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Curriculum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1B7DE" w14:textId="7777777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75757D53" w14:textId="4F476EC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19.3.2018 </w:t>
            </w:r>
          </w:p>
          <w:p w14:paraId="729A5426" w14:textId="3667E998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-</w:t>
            </w:r>
          </w:p>
          <w:p w14:paraId="1911E1BA" w14:textId="71435F85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1</w:t>
            </w:r>
            <w:r w:rsidR="00957729"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3.5.19</w:t>
            </w:r>
          </w:p>
          <w:p w14:paraId="6D7576A7" w14:textId="754B7B01" w:rsidR="0061062A" w:rsidRPr="00957729" w:rsidRDefault="0061062A" w:rsidP="007A7028">
            <w:pPr>
              <w:spacing w:line="240" w:lineRule="auto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4CC597FB" w14:textId="3FEFCC1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B700DB" w14:textId="7777777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511014A5" w14:textId="52F8FC76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None</w:t>
            </w:r>
          </w:p>
        </w:tc>
      </w:tr>
      <w:tr w:rsidR="00957729" w:rsidRPr="001539AE" w14:paraId="15033948" w14:textId="77777777" w:rsidTr="0061062A">
        <w:trPr>
          <w:trHeight w:val="340"/>
        </w:trPr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D4431" w14:textId="79248176" w:rsidR="00957729" w:rsidRPr="001539AE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B3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DE797" w14:textId="79A4C261" w:rsidR="00957729" w:rsidRPr="001539AE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Penelope Plummer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207BD" w14:textId="77777777" w:rsid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  <w:p w14:paraId="4FD4FE03" w14:textId="3921A48A" w:rsid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Senior Teacher</w:t>
            </w:r>
          </w:p>
          <w:p w14:paraId="5D2A52E3" w14:textId="19CC5B3D" w:rsidR="00957729" w:rsidRPr="001539AE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AAFCC" w14:textId="13A9EF12" w:rsidR="00957729" w:rsidRPr="001539AE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Staff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263A0B2" w14:textId="77777777" w:rsid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  <w:p w14:paraId="03F6FD14" w14:textId="616AA586" w:rsidR="00957729" w:rsidRDefault="00957729" w:rsidP="00957729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 w:rsidRPr="002241E5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Curriculum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52BA6" w14:textId="77777777" w:rsid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 xml:space="preserve">13.5.19 </w:t>
            </w:r>
          </w:p>
          <w:p w14:paraId="506FA1B6" w14:textId="77777777" w:rsid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-</w:t>
            </w:r>
          </w:p>
          <w:p w14:paraId="3557A52F" w14:textId="03F3210A" w:rsid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13.5. 23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1F5324" w14:textId="77777777" w:rsid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  <w:p w14:paraId="7E68C966" w14:textId="13AF4285" w:rsid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None</w:t>
            </w:r>
          </w:p>
        </w:tc>
      </w:tr>
      <w:tr w:rsidR="00051B2D" w:rsidRPr="001539AE" w14:paraId="1D53BBE3" w14:textId="7777777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3B78D" w14:textId="5E931319" w:rsidR="00051B2D" w:rsidRPr="00957729" w:rsidRDefault="00051B2D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C</w:t>
            </w:r>
            <w:r w:rsidR="00957729"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56C66" w14:textId="4D560C47" w:rsidR="00051B2D" w:rsidRPr="00957729" w:rsidRDefault="00051B2D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Sonya Buzzard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A2B57" w14:textId="77777777" w:rsidR="00051B2D" w:rsidRPr="00957729" w:rsidRDefault="00051B2D" w:rsidP="00051B2D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Community</w:t>
            </w:r>
          </w:p>
          <w:p w14:paraId="460C462B" w14:textId="39AD8F68" w:rsidR="00051B2D" w:rsidRPr="00957729" w:rsidRDefault="00051B2D" w:rsidP="00051B2D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Governor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CB38A" w14:textId="309DD4AD" w:rsidR="00051B2D" w:rsidRPr="00957729" w:rsidRDefault="00051B2D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Appointed by the Governing Body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16B09FC2" w14:textId="3DC7366B" w:rsidR="00051B2D" w:rsidRPr="00957729" w:rsidRDefault="00051B2D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Finance, HT Appraisal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D9B2A" w14:textId="7C466ED9" w:rsidR="00051B2D" w:rsidRPr="00957729" w:rsidRDefault="00051B2D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Stepped down on 31.12.18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614DB4A3" w14:textId="77777777" w:rsidR="00051B2D" w:rsidRPr="00957729" w:rsidRDefault="00051B2D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06664AE4" w14:textId="43F50F5F" w:rsidR="00051B2D" w:rsidRPr="00957729" w:rsidRDefault="00051B2D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None</w:t>
            </w:r>
          </w:p>
        </w:tc>
      </w:tr>
      <w:tr w:rsidR="00381574" w:rsidRPr="001539AE" w14:paraId="1EB722C9" w14:textId="7777777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48CED" w14:textId="69F4F628" w:rsidR="00381574" w:rsidRPr="00FA5FA1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C</w:t>
            </w:r>
            <w:r w:rsidR="00957729" w:rsidRPr="00FA5FA1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F3331" w14:textId="2F778BCE" w:rsidR="00381574" w:rsidRPr="00FA5FA1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Mike Hampton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C944D" w14:textId="5399CBB1" w:rsidR="00381574" w:rsidRPr="00FA5FA1" w:rsidRDefault="00381574" w:rsidP="00051B2D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Co-opted</w:t>
            </w:r>
          </w:p>
          <w:p w14:paraId="09DBC981" w14:textId="2D6B8E3D" w:rsidR="00381574" w:rsidRPr="00FA5FA1" w:rsidRDefault="00381574" w:rsidP="00051B2D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Community Governor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E0027" w14:textId="2FE83D65" w:rsidR="00381574" w:rsidRPr="00FA5FA1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Appointed by the Governing Body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75E326DE" w14:textId="77777777" w:rsidR="00381574" w:rsidRPr="00FA5FA1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2CE8AB0A" w14:textId="3A50B302" w:rsidR="00381574" w:rsidRPr="00FA5FA1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Curriculum &amp; Community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6746C" w14:textId="0642C180" w:rsidR="00381574" w:rsidRPr="00FA5FA1" w:rsidRDefault="00381574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21.1.19</w:t>
            </w:r>
            <w:r w:rsidR="00335DA9" w:rsidRPr="00FA5FA1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 xml:space="preserve"> – 05.07.19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1C940CBE" w14:textId="77777777" w:rsidR="00381574" w:rsidRPr="00FA5FA1" w:rsidRDefault="00381574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2DDD529D" w14:textId="6C3361DC" w:rsidR="00381574" w:rsidRPr="00FA5FA1" w:rsidRDefault="00381574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03D334B5" w14:textId="2F98A10E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4CCA9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Calibri"/>
                <w:color w:val="7030A0"/>
                <w:sz w:val="20"/>
                <w:szCs w:val="20"/>
                <w:lang w:val="en-GB" w:eastAsia="en-GB"/>
              </w:rPr>
              <w:t>D1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C4C14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Edward Kennedy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F8F8E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Foundation Governor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310D4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Appointed by the Governing Body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0CA42633" w14:textId="2ECA20B5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0E17D2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RE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9ADDA" w14:textId="69231AAF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3.12.2015</w:t>
            </w:r>
          </w:p>
          <w:p w14:paraId="0333C32F" w14:textId="73D39DDD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-</w:t>
            </w:r>
          </w:p>
          <w:p w14:paraId="1089717B" w14:textId="4F5EADA4" w:rsidR="0061062A" w:rsidRPr="001539AE" w:rsidRDefault="00FA5FA1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12.6.2024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75089669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</w:p>
          <w:p w14:paraId="0D677253" w14:textId="67C6AF5B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62107EAD" w14:textId="5499A4A1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9BFFF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color w:val="7030A0"/>
                <w:sz w:val="20"/>
                <w:szCs w:val="20"/>
                <w:lang w:val="en-GB" w:eastAsia="en-GB"/>
              </w:rPr>
              <w:lastRenderedPageBreak/>
              <w:t>D1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774FA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Lauretta Wilson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F5E68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Co opted</w:t>
            </w:r>
            <w:proofErr w:type="spellEnd"/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 xml:space="preserve"> Governor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58F79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Appointed by the Governing Body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0DF653B0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6CFAEB56" w14:textId="5E146E25" w:rsidR="00FA5FA1" w:rsidRPr="002241E5" w:rsidRDefault="00FA5FA1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Behaviour &amp; Safety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24FE6" w14:textId="5C01D886" w:rsidR="0061062A" w:rsidRDefault="0061062A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1.7.2016</w:t>
            </w:r>
          </w:p>
          <w:p w14:paraId="5D6BD9E5" w14:textId="4DDC81CB" w:rsidR="0061062A" w:rsidRDefault="0061062A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-</w:t>
            </w:r>
          </w:p>
          <w:p w14:paraId="62EE1109" w14:textId="02C3A44A" w:rsidR="0061062A" w:rsidRDefault="0061062A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30.6.2026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1EAD8D9D" w14:textId="77777777" w:rsidR="0061062A" w:rsidRDefault="0061062A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</w:p>
          <w:p w14:paraId="254DA376" w14:textId="23A9345E" w:rsidR="0061062A" w:rsidRDefault="0061062A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None</w:t>
            </w:r>
          </w:p>
        </w:tc>
      </w:tr>
      <w:tr w:rsidR="00335DA9" w:rsidRPr="001539AE" w14:paraId="6611A0DD" w14:textId="7777777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BA379" w14:textId="55490CC3" w:rsidR="00335DA9" w:rsidRDefault="00335DA9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color w:val="7030A0"/>
                <w:sz w:val="20"/>
                <w:szCs w:val="20"/>
                <w:lang w:val="en-GB" w:eastAsia="en-GB"/>
              </w:rPr>
              <w:t>D2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B40CE" w14:textId="163A794F" w:rsidR="00335DA9" w:rsidRDefault="00335DA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 xml:space="preserve">Kathy </w:t>
            </w:r>
            <w:proofErr w:type="spellStart"/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Gillatt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513C9" w14:textId="77777777" w:rsidR="00335DA9" w:rsidRDefault="00335DA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Co opted</w:t>
            </w:r>
            <w:proofErr w:type="spellEnd"/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 xml:space="preserve"> Governor</w:t>
            </w:r>
          </w:p>
          <w:p w14:paraId="5B7215BF" w14:textId="5D0C0628" w:rsidR="00335DA9" w:rsidRDefault="00335DA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92457" w14:textId="2225524F" w:rsidR="00335DA9" w:rsidRPr="001539AE" w:rsidRDefault="00335DA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Appointed by the Governing Body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6379BF49" w14:textId="77777777" w:rsidR="00335DA9" w:rsidRDefault="00335DA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</w:p>
          <w:p w14:paraId="53B40348" w14:textId="442C577F" w:rsidR="00335DA9" w:rsidRPr="002241E5" w:rsidRDefault="00335DA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335DA9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Finance</w:t>
            </w:r>
            <w:r w:rsidR="005D50D0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, PE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3EEEE" w14:textId="77777777" w:rsidR="00335DA9" w:rsidRDefault="00335DA9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13.05.19</w:t>
            </w:r>
          </w:p>
          <w:p w14:paraId="1FC2838F" w14:textId="77777777" w:rsidR="005D50D0" w:rsidRDefault="005D50D0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-</w:t>
            </w:r>
          </w:p>
          <w:p w14:paraId="3BEECDA7" w14:textId="5FC53552" w:rsidR="005D50D0" w:rsidRDefault="005D50D0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13.05. 2023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7A829B00" w14:textId="77777777" w:rsidR="00335DA9" w:rsidRDefault="00335DA9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</w:p>
          <w:p w14:paraId="53545A1B" w14:textId="7A6180C9" w:rsidR="00335DA9" w:rsidRDefault="00335DA9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None</w:t>
            </w:r>
          </w:p>
        </w:tc>
      </w:tr>
      <w:tr w:rsidR="00957729" w:rsidRPr="001539AE" w14:paraId="5D746E9A" w14:textId="7777777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50407" w14:textId="379E3E4F" w:rsidR="00957729" w:rsidRPr="00FA5FA1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Calibri"/>
                <w:sz w:val="20"/>
                <w:szCs w:val="20"/>
                <w:lang w:val="en-GB" w:eastAsia="en-GB"/>
              </w:rPr>
              <w:t>E1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DBA1F" w14:textId="77777777" w:rsidR="00957729" w:rsidRPr="00FA5FA1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6DC9FF31" w14:textId="794FDD67" w:rsidR="00957729" w:rsidRPr="00FA5FA1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 xml:space="preserve">Amy </w:t>
            </w:r>
            <w:proofErr w:type="spellStart"/>
            <w:r w:rsidRPr="00FA5FA1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Matravers</w:t>
            </w:r>
            <w:proofErr w:type="spellEnd"/>
          </w:p>
          <w:p w14:paraId="5C78719C" w14:textId="0564241C" w:rsidR="00957729" w:rsidRPr="00FA5FA1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B4B43" w14:textId="0F1112B0" w:rsidR="00957729" w:rsidRPr="00FA5FA1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LA Governor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2F7CC" w14:textId="0A84D94A" w:rsidR="00957729" w:rsidRPr="00FA5FA1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Appointed by the LA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3A9FC2AD" w14:textId="77777777" w:rsidR="00957729" w:rsidRPr="00FA5FA1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2E991844" w14:textId="4F78765B" w:rsidR="00957729" w:rsidRPr="00FA5FA1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Chair of Curriculum, Literacy, EYFS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EBB51" w14:textId="77777777" w:rsidR="00957729" w:rsidRPr="00FA5FA1" w:rsidRDefault="00957729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21.1.19</w:t>
            </w:r>
          </w:p>
          <w:p w14:paraId="72503FEC" w14:textId="77777777" w:rsidR="00957729" w:rsidRPr="00FA5FA1" w:rsidRDefault="00957729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-</w:t>
            </w:r>
          </w:p>
          <w:p w14:paraId="4244A34C" w14:textId="4653C14F" w:rsidR="00957729" w:rsidRPr="00FA5FA1" w:rsidRDefault="00957729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2</w:t>
            </w:r>
            <w:r w:rsidR="00C90192" w:rsidRPr="00FA5FA1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0.10.19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17452971" w14:textId="77777777" w:rsidR="00957729" w:rsidRPr="00FA5FA1" w:rsidRDefault="00957729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5E397618" w14:textId="227B16D8" w:rsidR="00957729" w:rsidRPr="00FA5FA1" w:rsidRDefault="00957729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None</w:t>
            </w:r>
          </w:p>
        </w:tc>
      </w:tr>
      <w:tr w:rsidR="005D50D0" w:rsidRPr="001539AE" w14:paraId="62A9E19F" w14:textId="7777777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E41ED" w14:textId="2EC53807" w:rsidR="005D50D0" w:rsidRPr="00957729" w:rsidRDefault="005D50D0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FF66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color w:val="FF6600"/>
                <w:sz w:val="20"/>
                <w:szCs w:val="20"/>
                <w:lang w:val="en-GB" w:eastAsia="en-GB"/>
              </w:rPr>
              <w:t>E2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4068E" w14:textId="3C23C328" w:rsidR="005D50D0" w:rsidRPr="00957729" w:rsidRDefault="005D50D0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Charmaine Roche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C26D0" w14:textId="3BD76300" w:rsidR="005D50D0" w:rsidRPr="00957729" w:rsidRDefault="005D50D0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LA Governor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9E05D" w14:textId="51E836BF" w:rsidR="005D50D0" w:rsidRPr="00957729" w:rsidRDefault="005D50D0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Appointed by the LA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636131B7" w14:textId="61203868" w:rsidR="005D50D0" w:rsidRPr="00957729" w:rsidRDefault="005D50D0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Chair of Curriculum, Literacy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2AA44" w14:textId="77777777" w:rsidR="005D50D0" w:rsidRDefault="005D50D0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09.12.2019</w:t>
            </w:r>
          </w:p>
          <w:p w14:paraId="218943FA" w14:textId="77777777" w:rsidR="005D50D0" w:rsidRDefault="005D50D0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-</w:t>
            </w:r>
          </w:p>
          <w:p w14:paraId="22BD22D5" w14:textId="4365A27B" w:rsidR="005D50D0" w:rsidRDefault="005D50D0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09.12.2023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6E2F2258" w14:textId="77777777" w:rsidR="005D50D0" w:rsidRDefault="005D50D0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</w:p>
          <w:p w14:paraId="4CEE07B1" w14:textId="21285F3F" w:rsidR="005D50D0" w:rsidRDefault="005D50D0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752169FF" w14:textId="2E8499B8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8AF15" w14:textId="5C04F769" w:rsidR="0061062A" w:rsidRPr="00FA5FA1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D86B77" w:themeColor="accent2" w:themeTint="99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color w:val="D86B77" w:themeColor="accent2" w:themeTint="99"/>
                <w:sz w:val="20"/>
                <w:szCs w:val="20"/>
                <w:lang w:val="en-GB" w:eastAsia="en-GB"/>
              </w:rPr>
              <w:t>F</w:t>
            </w:r>
            <w:r w:rsidR="0061062A" w:rsidRPr="00FA5FA1">
              <w:rPr>
                <w:rFonts w:ascii="Century Gothic" w:eastAsia="Times New Roman" w:hAnsi="Century Gothic" w:cs="Helvetica"/>
                <w:color w:val="D86B77" w:themeColor="accent2" w:themeTint="99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1723F" w14:textId="77777777" w:rsidR="0061062A" w:rsidRPr="00FA5FA1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D86B77" w:themeColor="accent2" w:themeTint="99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color w:val="D86B77" w:themeColor="accent2" w:themeTint="99"/>
                <w:sz w:val="20"/>
                <w:szCs w:val="20"/>
                <w:lang w:val="en-GB" w:eastAsia="en-GB"/>
              </w:rPr>
              <w:t>Janet Jones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8CEE0" w14:textId="77777777" w:rsidR="0061062A" w:rsidRPr="00FA5FA1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D86B77" w:themeColor="accent2" w:themeTint="99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color w:val="D86B77" w:themeColor="accent2" w:themeTint="99"/>
                <w:sz w:val="20"/>
                <w:szCs w:val="20"/>
                <w:lang w:val="en-GB" w:eastAsia="en-GB"/>
              </w:rPr>
              <w:t>Clerk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5481C" w14:textId="77777777" w:rsidR="0061062A" w:rsidRPr="00FA5FA1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D86B77" w:themeColor="accent2" w:themeTint="99"/>
                <w:sz w:val="20"/>
                <w:szCs w:val="20"/>
                <w:lang w:val="en-GB" w:eastAsia="en-GB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D3AE94E" w14:textId="77777777" w:rsidR="0061062A" w:rsidRPr="00FA5FA1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D86B77" w:themeColor="accent2" w:themeTint="99"/>
                <w:sz w:val="20"/>
                <w:szCs w:val="20"/>
                <w:lang w:val="en-GB" w:eastAsia="en-GB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ACC81" w14:textId="6E793AC2" w:rsidR="0061062A" w:rsidRPr="00FA5FA1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D86B77" w:themeColor="accent2" w:themeTint="99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color w:val="D86B77" w:themeColor="accent2" w:themeTint="99"/>
                <w:sz w:val="20"/>
                <w:szCs w:val="20"/>
                <w:lang w:val="en-GB" w:eastAsia="en-GB"/>
              </w:rPr>
              <w:t>1.10.2018</w:t>
            </w:r>
          </w:p>
          <w:p w14:paraId="5655BE98" w14:textId="3BD029A0" w:rsidR="0061062A" w:rsidRPr="00FA5FA1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D86B77" w:themeColor="accent2" w:themeTint="99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color w:val="D86B77" w:themeColor="accent2" w:themeTint="99"/>
                <w:sz w:val="20"/>
                <w:szCs w:val="20"/>
                <w:lang w:val="en-GB" w:eastAsia="en-GB"/>
              </w:rPr>
              <w:t>-</w:t>
            </w:r>
          </w:p>
          <w:p w14:paraId="7F1C20C0" w14:textId="77B42E00" w:rsidR="0061062A" w:rsidRPr="00FA5FA1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D86B77" w:themeColor="accent2" w:themeTint="99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color w:val="D86B77" w:themeColor="accent2" w:themeTint="99"/>
                <w:sz w:val="20"/>
                <w:szCs w:val="20"/>
                <w:lang w:val="en-GB" w:eastAsia="en-GB"/>
              </w:rPr>
              <w:t>30.9.2028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9FC605" w14:textId="77777777" w:rsidR="0061062A" w:rsidRPr="00FA5FA1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D86B77" w:themeColor="accent2" w:themeTint="99"/>
                <w:sz w:val="20"/>
                <w:szCs w:val="20"/>
                <w:lang w:val="en-GB" w:eastAsia="en-GB"/>
              </w:rPr>
            </w:pPr>
          </w:p>
          <w:p w14:paraId="3009F5FF" w14:textId="14D265DE" w:rsidR="0061062A" w:rsidRPr="00FA5FA1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D86B77" w:themeColor="accent2" w:themeTint="99"/>
                <w:sz w:val="20"/>
                <w:szCs w:val="20"/>
                <w:lang w:val="en-GB" w:eastAsia="en-GB"/>
              </w:rPr>
            </w:pPr>
            <w:r w:rsidRPr="00FA5FA1">
              <w:rPr>
                <w:rFonts w:ascii="Century Gothic" w:eastAsia="Times New Roman" w:hAnsi="Century Gothic" w:cs="Helvetica"/>
                <w:color w:val="D86B77" w:themeColor="accent2" w:themeTint="99"/>
                <w:sz w:val="20"/>
                <w:szCs w:val="20"/>
                <w:lang w:val="en-GB" w:eastAsia="en-GB"/>
              </w:rPr>
              <w:t>None</w:t>
            </w:r>
          </w:p>
        </w:tc>
      </w:tr>
    </w:tbl>
    <w:p w14:paraId="5632404F" w14:textId="597421F2" w:rsidR="00855982" w:rsidRPr="00F116DF" w:rsidRDefault="00855982" w:rsidP="00E707B7">
      <w:pPr>
        <w:rPr>
          <w:rFonts w:ascii="Century Gothic" w:hAnsi="Century Gothic"/>
          <w:b/>
          <w:sz w:val="28"/>
          <w:szCs w:val="20"/>
        </w:rPr>
      </w:pPr>
    </w:p>
    <w:sectPr w:rsidR="00855982" w:rsidRPr="00F116DF" w:rsidSect="002241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484FD" w14:textId="77777777" w:rsidR="00821607" w:rsidRDefault="00821607" w:rsidP="00855982">
      <w:pPr>
        <w:spacing w:after="0" w:line="240" w:lineRule="auto"/>
      </w:pPr>
      <w:r>
        <w:separator/>
      </w:r>
    </w:p>
  </w:endnote>
  <w:endnote w:type="continuationSeparator" w:id="0">
    <w:p w14:paraId="3F2D5C0D" w14:textId="77777777" w:rsidR="00821607" w:rsidRDefault="00821607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5DA4C" w14:textId="77777777" w:rsidR="00604A96" w:rsidRDefault="00604A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C1AF5" w14:textId="7B986AE0" w:rsidR="00855982" w:rsidRDefault="00855982" w:rsidP="00604A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569C3" w14:textId="77777777" w:rsidR="00604A96" w:rsidRDefault="00604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B1FEF" w14:textId="77777777" w:rsidR="00821607" w:rsidRDefault="00821607" w:rsidP="00855982">
      <w:pPr>
        <w:spacing w:after="0" w:line="240" w:lineRule="auto"/>
      </w:pPr>
      <w:r>
        <w:separator/>
      </w:r>
    </w:p>
  </w:footnote>
  <w:footnote w:type="continuationSeparator" w:id="0">
    <w:p w14:paraId="3A964132" w14:textId="77777777" w:rsidR="00821607" w:rsidRDefault="00821607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5CB4" w14:textId="77777777" w:rsidR="00604A96" w:rsidRDefault="00604A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C0561" w14:textId="77777777" w:rsidR="00604A96" w:rsidRDefault="00604A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0BA44" w14:textId="77777777" w:rsidR="00E707B7" w:rsidRPr="00F116DF" w:rsidRDefault="00E707B7" w:rsidP="00E707B7">
    <w:pPr>
      <w:rPr>
        <w:rFonts w:ascii="Century Gothic" w:hAnsi="Century Gothic"/>
        <w:b/>
        <w:sz w:val="28"/>
        <w:szCs w:val="20"/>
      </w:rPr>
    </w:pPr>
    <w:r w:rsidRPr="00F116DF">
      <w:rPr>
        <w:rFonts w:ascii="Century Gothic" w:hAnsi="Century Gothic"/>
        <w:b/>
        <w:sz w:val="28"/>
        <w:szCs w:val="20"/>
      </w:rPr>
      <w:t>LONG WHATTON GOVERNANCE</w:t>
    </w:r>
  </w:p>
  <w:p w14:paraId="6D02874F" w14:textId="77777777" w:rsidR="00E707B7" w:rsidRDefault="00E70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9B52EDB"/>
    <w:multiLevelType w:val="hybridMultilevel"/>
    <w:tmpl w:val="6B66C684"/>
    <w:lvl w:ilvl="0" w:tplc="08B0C01C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F4"/>
    <w:rsid w:val="00051B2D"/>
    <w:rsid w:val="000E17D2"/>
    <w:rsid w:val="001013F2"/>
    <w:rsid w:val="00132242"/>
    <w:rsid w:val="001539AE"/>
    <w:rsid w:val="001D4362"/>
    <w:rsid w:val="002241E5"/>
    <w:rsid w:val="002B2503"/>
    <w:rsid w:val="002C187F"/>
    <w:rsid w:val="003352DF"/>
    <w:rsid w:val="00335DA9"/>
    <w:rsid w:val="00381574"/>
    <w:rsid w:val="00453180"/>
    <w:rsid w:val="004B37A0"/>
    <w:rsid w:val="004C48EE"/>
    <w:rsid w:val="004F2A54"/>
    <w:rsid w:val="004F72F7"/>
    <w:rsid w:val="005D50D0"/>
    <w:rsid w:val="00604A96"/>
    <w:rsid w:val="0061062A"/>
    <w:rsid w:val="00623E89"/>
    <w:rsid w:val="00775B65"/>
    <w:rsid w:val="007833A7"/>
    <w:rsid w:val="007A7028"/>
    <w:rsid w:val="00821607"/>
    <w:rsid w:val="00834D01"/>
    <w:rsid w:val="00855982"/>
    <w:rsid w:val="008A4718"/>
    <w:rsid w:val="008F1302"/>
    <w:rsid w:val="0093596A"/>
    <w:rsid w:val="00957729"/>
    <w:rsid w:val="00A10484"/>
    <w:rsid w:val="00A33DC9"/>
    <w:rsid w:val="00B26192"/>
    <w:rsid w:val="00B56CF4"/>
    <w:rsid w:val="00B81B89"/>
    <w:rsid w:val="00BE5AD5"/>
    <w:rsid w:val="00C90192"/>
    <w:rsid w:val="00CF3A8B"/>
    <w:rsid w:val="00CF3B93"/>
    <w:rsid w:val="00CF50CA"/>
    <w:rsid w:val="00D073FC"/>
    <w:rsid w:val="00E707B7"/>
    <w:rsid w:val="00F116DF"/>
    <w:rsid w:val="00F55298"/>
    <w:rsid w:val="00F85DFA"/>
    <w:rsid w:val="00FA5FA1"/>
    <w:rsid w:val="00FC7E8B"/>
    <w:rsid w:val="00FD262C"/>
    <w:rsid w:val="00FD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F2E43"/>
  <w15:chartTrackingRefBased/>
  <w15:docId w15:val="{5EC60E90-4345-496D-8F39-D07D5657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5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1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d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B4B372-11E8-42EB-9125-5C18C99181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4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Inc.</dc:creator>
  <cp:lastModifiedBy>Lynsey Simpkin</cp:lastModifiedBy>
  <cp:revision>2</cp:revision>
  <dcterms:created xsi:type="dcterms:W3CDTF">2020-08-23T13:38:00Z</dcterms:created>
  <dcterms:modified xsi:type="dcterms:W3CDTF">2020-08-23T13:38:00Z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